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340"/>
        <w:gridCol w:w="418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793F8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793F83">
              <w:rPr>
                <w:b/>
                <w:sz w:val="18"/>
                <w:szCs w:val="18"/>
                <w:lang w:val="en-US"/>
              </w:rPr>
              <w:t xml:space="preserve"> </w:t>
            </w:r>
            <w:r w:rsidR="00793F83">
              <w:rPr>
                <w:b/>
                <w:sz w:val="18"/>
                <w:szCs w:val="18"/>
              </w:rPr>
              <w:t>ΕΣΩΤΕΡΙΚΗΣ ΑΡΧΙΤΕΚΤΟΝΙΚΗΣ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784" w:type="dxa"/>
              <w:tblLook w:val="04A0" w:firstRow="1" w:lastRow="0" w:firstColumn="1" w:lastColumn="0" w:noHBand="0" w:noVBand="1"/>
            </w:tblPr>
            <w:tblGrid>
              <w:gridCol w:w="2263"/>
              <w:gridCol w:w="2268"/>
              <w:gridCol w:w="2127"/>
              <w:gridCol w:w="2126"/>
            </w:tblGrid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3C1793" w:rsidTr="003C1793">
              <w:tc>
                <w:tcPr>
                  <w:tcW w:w="2263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2268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3C1793" w:rsidRDefault="003C1793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πτυχιακής </w:t>
      </w:r>
      <w:r w:rsidR="00151E5F">
        <w:rPr>
          <w:sz w:val="20"/>
        </w:rPr>
        <w:t xml:space="preserve">μας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B41D2A" w:rsidRDefault="00B41D2A" w:rsidP="00B41D2A">
            <w:pPr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με την πτυχιακή εργασία.</w:t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3.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Ο σπουδαστής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πτυχιακή στο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41D2A" w:rsidRPr="00B41D2A" w:rsidRDefault="00B41D2A" w:rsidP="00B41D2A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1D2A">
              <w:rPr>
                <w:rFonts w:ascii="Times New Roman" w:hAnsi="Times New Roman"/>
                <w:sz w:val="18"/>
                <w:szCs w:val="18"/>
              </w:rPr>
              <w:t>4. Στη συνέχεια, ο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σπουδαστής αφού λάβει 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πτυχιακής του από τη γραμματεία προσέρχεται εντός 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 w:rsidRPr="00B41D2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 xml:space="preserve"> της πτυχιακής και στη συνέχεια την καταθέτει στη Βιβλιοθήκη με συνημμένο το σχετικό </w:t>
            </w:r>
            <w:r w:rsidRPr="00B41D2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 w:rsidRPr="00B41D2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1D2A" w:rsidRPr="00B41D2A" w:rsidRDefault="00B41D2A" w:rsidP="00B41D2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1D2A"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 w:rsidRPr="00B41D2A"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3C1793" w:rsidP="0094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93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D328C" w:rsidRPr="00984FF4">
              <w:rPr>
                <w:sz w:val="20"/>
              </w:rPr>
              <w:t>Ο/Η Αιτών/ούσα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3C1793" w:rsidP="00984F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 w:rsidR="007D328C" w:rsidRPr="00984FF4">
              <w:rPr>
                <w:sz w:val="20"/>
              </w:rPr>
              <w:t>Ο/Η Αιτών/ούσα</w:t>
            </w:r>
          </w:p>
        </w:tc>
      </w:tr>
      <w:tr w:rsidR="000B5D4D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0B5D4D" w:rsidRDefault="000B5D4D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0B5D4D" w:rsidRDefault="000B5D4D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0B5D4D" w:rsidRPr="00984FF4" w:rsidRDefault="000B5D4D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0B5D4D" w:rsidRDefault="000B5D4D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7D328C" w:rsidRDefault="007D328C" w:rsidP="009459E8">
            <w:pPr>
              <w:jc w:val="center"/>
              <w:rPr>
                <w:b/>
                <w:sz w:val="20"/>
              </w:rPr>
            </w:pPr>
            <w:r w:rsidRPr="007D328C">
              <w:rPr>
                <w:b/>
                <w:sz w:val="20"/>
              </w:rPr>
              <w:t>…………………….</w:t>
            </w:r>
          </w:p>
        </w:tc>
        <w:tc>
          <w:tcPr>
            <w:tcW w:w="2393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93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7D328C" w:rsidRPr="00984FF4" w:rsidTr="00114C33">
        <w:trPr>
          <w:trHeight w:val="450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465"/>
        </w:trPr>
        <w:tc>
          <w:tcPr>
            <w:tcW w:w="2467" w:type="dxa"/>
            <w:shd w:val="clear" w:color="auto" w:fill="auto"/>
          </w:tcPr>
          <w:p w:rsidR="007D328C" w:rsidRDefault="007D328C" w:rsidP="00984FF4">
            <w:pPr>
              <w:jc w:val="both"/>
              <w:rPr>
                <w:sz w:val="20"/>
              </w:rPr>
            </w:pPr>
          </w:p>
          <w:p w:rsidR="000B5D4D" w:rsidRPr="00984FF4" w:rsidRDefault="000B5D4D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  <w:tr w:rsidR="007D328C" w:rsidRPr="00984FF4" w:rsidTr="00114C33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2341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</w:tr>
    </w:tbl>
    <w:p w:rsidR="003F5255" w:rsidRDefault="003F5255" w:rsidP="00114C33">
      <w:pPr>
        <w:jc w:val="both"/>
        <w:rPr>
          <w:sz w:val="20"/>
          <w:lang w:val="en-US"/>
        </w:rPr>
      </w:pPr>
    </w:p>
    <w:p w:rsidR="003F5255" w:rsidRDefault="003F5255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3F5255" w:rsidRPr="00276ED5" w:rsidTr="0025702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55" w:rsidRPr="00276ED5" w:rsidRDefault="003F5255" w:rsidP="0025702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lastRenderedPageBreak/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55" w:rsidRPr="00D9732B" w:rsidRDefault="003F5255" w:rsidP="0025702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ΕΣΩΤΕΡΙΚΗΣ ΑΡΧΙΤΕΚΤΟΝΙΚΗΣ</w:t>
            </w:r>
          </w:p>
        </w:tc>
      </w:tr>
      <w:tr w:rsidR="003F5255" w:rsidRPr="00276ED5" w:rsidTr="0025702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55" w:rsidRPr="00276ED5" w:rsidRDefault="003F5255" w:rsidP="0025702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55" w:rsidRPr="00276ED5" w:rsidRDefault="003F5255" w:rsidP="0025702B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3F5255" w:rsidRPr="00276ED5" w:rsidTr="0025702B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55" w:rsidRPr="00276ED5" w:rsidRDefault="003F5255" w:rsidP="0025702B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255" w:rsidRPr="00276ED5" w:rsidRDefault="003F5255" w:rsidP="0025702B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3F5255" w:rsidRPr="00DA66BA" w:rsidRDefault="003F5255" w:rsidP="003F5255"/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</w:p>
    <w:p w:rsidR="003F5255" w:rsidRPr="006C1697" w:rsidRDefault="003F5255" w:rsidP="003F5255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proofErr w:type="spellStart"/>
      <w:r w:rsidRPr="006C1697">
        <w:rPr>
          <w:b/>
          <w:sz w:val="18"/>
          <w:szCs w:val="18"/>
        </w:rPr>
        <w:t>σπουδαστ</w:t>
      </w:r>
      <w:proofErr w:type="spellEnd"/>
      <w:r w:rsidRPr="006C1697">
        <w:rPr>
          <w:b/>
          <w:sz w:val="18"/>
          <w:szCs w:val="18"/>
        </w:rPr>
        <w:t>____:</w:t>
      </w:r>
    </w:p>
    <w:p w:rsidR="003F5255" w:rsidRPr="006C1697" w:rsidRDefault="003F5255" w:rsidP="003F5255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3F5255" w:rsidRPr="006C1697" w:rsidRDefault="003F5255" w:rsidP="003F5255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3F5255" w:rsidRPr="006C1697" w:rsidRDefault="003F5255" w:rsidP="003F5255">
      <w:pPr>
        <w:rPr>
          <w:b/>
          <w:sz w:val="18"/>
          <w:szCs w:val="18"/>
        </w:rPr>
      </w:pPr>
    </w:p>
    <w:p w:rsidR="003F5255" w:rsidRDefault="003F5255" w:rsidP="003F5255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3F5255" w:rsidRPr="006C1697" w:rsidRDefault="003F5255" w:rsidP="003F5255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5255" w:rsidRPr="006C1697" w:rsidRDefault="003F5255" w:rsidP="003F5255">
      <w:pPr>
        <w:ind w:left="4820"/>
        <w:rPr>
          <w:b/>
          <w:sz w:val="18"/>
          <w:szCs w:val="18"/>
        </w:rPr>
      </w:pPr>
    </w:p>
    <w:p w:rsidR="003F5255" w:rsidRPr="006C1697" w:rsidRDefault="003F5255" w:rsidP="003F5255">
      <w:pPr>
        <w:ind w:left="4820"/>
        <w:jc w:val="right"/>
        <w:rPr>
          <w:b/>
          <w:sz w:val="18"/>
          <w:szCs w:val="18"/>
        </w:rPr>
      </w:pPr>
    </w:p>
    <w:p w:rsidR="003F5255" w:rsidRPr="006C1697" w:rsidRDefault="003F5255" w:rsidP="003F5255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3F5255" w:rsidRPr="006C1697" w:rsidRDefault="003F5255" w:rsidP="003F5255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3F5255" w:rsidRPr="006C1697" w:rsidTr="0025702B">
        <w:trPr>
          <w:trHeight w:val="1719"/>
        </w:trPr>
        <w:tc>
          <w:tcPr>
            <w:tcW w:w="8414" w:type="dxa"/>
          </w:tcPr>
          <w:p w:rsidR="003F5255" w:rsidRPr="006C1697" w:rsidRDefault="003F5255" w:rsidP="0025702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3F5255" w:rsidRPr="006C1697" w:rsidRDefault="003F5255" w:rsidP="0025702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3F5255" w:rsidRPr="006C1697" w:rsidRDefault="003F5255" w:rsidP="0025702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3F5255" w:rsidRPr="006C1697" w:rsidRDefault="003F5255" w:rsidP="0025702B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3F5255" w:rsidRPr="006C1697" w:rsidRDefault="003F5255" w:rsidP="003F5255">
      <w:pPr>
        <w:ind w:left="4820"/>
        <w:jc w:val="center"/>
        <w:rPr>
          <w:b/>
          <w:sz w:val="18"/>
          <w:szCs w:val="18"/>
        </w:rPr>
      </w:pPr>
    </w:p>
    <w:p w:rsidR="003F5255" w:rsidRPr="006C1697" w:rsidRDefault="003F5255" w:rsidP="003F5255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</w:t>
      </w:r>
      <w:proofErr w:type="spellStart"/>
      <w:r w:rsidRPr="006C1697">
        <w:rPr>
          <w:b/>
          <w:sz w:val="18"/>
          <w:szCs w:val="18"/>
        </w:rPr>
        <w:t>τρια</w:t>
      </w:r>
      <w:proofErr w:type="spellEnd"/>
    </w:p>
    <w:p w:rsidR="003F5255" w:rsidRPr="006C1697" w:rsidRDefault="003F5255" w:rsidP="003F5255">
      <w:pPr>
        <w:ind w:left="4820"/>
        <w:jc w:val="center"/>
        <w:rPr>
          <w:b/>
          <w:sz w:val="18"/>
          <w:szCs w:val="18"/>
        </w:rPr>
      </w:pPr>
    </w:p>
    <w:p w:rsidR="003F5255" w:rsidRPr="006C1697" w:rsidRDefault="003F5255" w:rsidP="003F5255">
      <w:pPr>
        <w:ind w:left="4820"/>
        <w:jc w:val="center"/>
        <w:rPr>
          <w:b/>
          <w:sz w:val="18"/>
          <w:szCs w:val="18"/>
        </w:rPr>
      </w:pPr>
    </w:p>
    <w:p w:rsidR="003F5255" w:rsidRDefault="003F5255" w:rsidP="003F5255">
      <w:pPr>
        <w:ind w:left="4820"/>
        <w:jc w:val="center"/>
        <w:rPr>
          <w:b/>
          <w:sz w:val="18"/>
          <w:szCs w:val="18"/>
        </w:rPr>
      </w:pPr>
    </w:p>
    <w:p w:rsidR="003F5255" w:rsidRDefault="003F5255" w:rsidP="003F5255">
      <w:pPr>
        <w:ind w:left="4820"/>
        <w:jc w:val="center"/>
        <w:rPr>
          <w:b/>
          <w:sz w:val="18"/>
          <w:szCs w:val="18"/>
        </w:rPr>
      </w:pPr>
    </w:p>
    <w:p w:rsidR="003F5255" w:rsidRDefault="003F5255" w:rsidP="003F5255">
      <w:pPr>
        <w:ind w:left="4820"/>
        <w:jc w:val="center"/>
        <w:rPr>
          <w:b/>
          <w:sz w:val="18"/>
          <w:szCs w:val="18"/>
        </w:rPr>
      </w:pPr>
    </w:p>
    <w:p w:rsidR="003F5255" w:rsidRDefault="003F5255" w:rsidP="003F5255">
      <w:pPr>
        <w:ind w:left="4820"/>
        <w:jc w:val="center"/>
        <w:rPr>
          <w:b/>
          <w:sz w:val="18"/>
          <w:szCs w:val="18"/>
        </w:rPr>
      </w:pPr>
    </w:p>
    <w:p w:rsidR="003F5255" w:rsidRPr="006C1697" w:rsidRDefault="003F5255" w:rsidP="003F5255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3F5255" w:rsidRPr="006C1697" w:rsidRDefault="003F5255" w:rsidP="003F5255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3F5255" w:rsidRPr="006C1697" w:rsidRDefault="003F5255" w:rsidP="003F5255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p w:rsidR="00231D6D" w:rsidRPr="00114C33" w:rsidRDefault="00231D6D" w:rsidP="00114C33">
      <w:pPr>
        <w:jc w:val="both"/>
        <w:rPr>
          <w:sz w:val="20"/>
          <w:lang w:val="en-US"/>
        </w:rPr>
      </w:pPr>
      <w:bookmarkStart w:id="0" w:name="_GoBack"/>
      <w:bookmarkEnd w:id="0"/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9A4" w:rsidRDefault="008919A4">
      <w:r>
        <w:separator/>
      </w:r>
    </w:p>
  </w:endnote>
  <w:endnote w:type="continuationSeparator" w:id="0">
    <w:p w:rsidR="008919A4" w:rsidRDefault="0089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9A4" w:rsidRDefault="008919A4">
      <w:r>
        <w:separator/>
      </w:r>
    </w:p>
  </w:footnote>
  <w:footnote w:type="continuationSeparator" w:id="0">
    <w:p w:rsidR="008919A4" w:rsidRDefault="0089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11" w:rsidRPr="00656433" w:rsidRDefault="00405ED0" w:rsidP="00701911">
    <w:pPr>
      <w:jc w:val="center"/>
      <w:rPr>
        <w:rFonts w:cs="Arial"/>
        <w:lang w:val="en-US"/>
      </w:rPr>
    </w:pPr>
    <w:r>
      <w:rPr>
        <w:rFonts w:cs="Arial"/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-419100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1058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844"/>
      <w:gridCol w:w="9214"/>
    </w:tblGrid>
    <w:tr w:rsidR="00701911" w:rsidRPr="00656433" w:rsidTr="00405ED0">
      <w:trPr>
        <w:jc w:val="center"/>
      </w:trPr>
      <w:tc>
        <w:tcPr>
          <w:tcW w:w="1844" w:type="dxa"/>
          <w:vMerge w:val="restart"/>
        </w:tcPr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405ED0" w:rsidRDefault="00405ED0" w:rsidP="007829AD">
          <w:pPr>
            <w:pStyle w:val="a3"/>
            <w:rPr>
              <w:rFonts w:cs="Arial"/>
              <w:b/>
              <w:szCs w:val="24"/>
              <w:lang w:val="en-US"/>
            </w:rPr>
          </w:pPr>
        </w:p>
        <w:p w:rsidR="00701911" w:rsidRPr="00656433" w:rsidRDefault="00405ED0" w:rsidP="000A4A1F">
          <w:pPr>
            <w:pStyle w:val="a3"/>
            <w:ind w:right="-676"/>
            <w:rPr>
              <w:rFonts w:cs="Arial"/>
            </w:rPr>
          </w:pPr>
          <w:r>
            <w:rPr>
              <w:rFonts w:cs="Arial"/>
              <w:b/>
              <w:szCs w:val="24"/>
              <w:lang w:val="en-US"/>
            </w:rPr>
            <w:t xml:space="preserve">      </w:t>
          </w:r>
        </w:p>
      </w:tc>
      <w:tc>
        <w:tcPr>
          <w:tcW w:w="9214" w:type="dxa"/>
        </w:tcPr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405ED0" w:rsidRDefault="00405ED0" w:rsidP="007829AD">
          <w:pPr>
            <w:jc w:val="right"/>
            <w:rPr>
              <w:rFonts w:cs="Arial"/>
              <w:sz w:val="20"/>
              <w:lang w:val="en-US"/>
            </w:rPr>
          </w:pPr>
        </w:p>
        <w:p w:rsidR="00701911" w:rsidRPr="00405ED0" w:rsidRDefault="00701911" w:rsidP="00405ED0">
          <w:pPr>
            <w:jc w:val="center"/>
            <w:rPr>
              <w:rFonts w:cs="Arial"/>
              <w:sz w:val="20"/>
              <w:lang w:val="en-US"/>
            </w:rPr>
          </w:pPr>
        </w:p>
      </w:tc>
    </w:tr>
    <w:tr w:rsidR="00701911" w:rsidRPr="00656433" w:rsidTr="00405ED0">
      <w:trPr>
        <w:jc w:val="center"/>
      </w:trPr>
      <w:tc>
        <w:tcPr>
          <w:tcW w:w="1844" w:type="dxa"/>
          <w:vMerge/>
        </w:tcPr>
        <w:p w:rsidR="00701911" w:rsidRPr="00656433" w:rsidRDefault="00701911" w:rsidP="007829AD">
          <w:pPr>
            <w:pStyle w:val="a3"/>
            <w:rPr>
              <w:rFonts w:cs="Arial"/>
            </w:rPr>
          </w:pPr>
        </w:p>
      </w:tc>
      <w:tc>
        <w:tcPr>
          <w:tcW w:w="9214" w:type="dxa"/>
        </w:tcPr>
        <w:p w:rsidR="00701911" w:rsidRPr="00656433" w:rsidRDefault="00701911" w:rsidP="007829AD">
          <w:pPr>
            <w:pStyle w:val="a3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 w:rsidRPr="00656433">
            <w:rPr>
              <w:rFonts w:cs="Arial"/>
              <w:b/>
              <w:sz w:val="36"/>
              <w:szCs w:val="36"/>
            </w:rPr>
            <w:t>Αίτηση Εξέτασης Πτυχιακής Εργασίας</w:t>
          </w:r>
        </w:p>
      </w:tc>
    </w:tr>
  </w:tbl>
  <w:p w:rsidR="00701911" w:rsidRPr="00701911" w:rsidRDefault="00701911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1064D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F7690"/>
    <w:rsid w:val="002028BD"/>
    <w:rsid w:val="00210F99"/>
    <w:rsid w:val="002211D5"/>
    <w:rsid w:val="00231D6D"/>
    <w:rsid w:val="00253A6B"/>
    <w:rsid w:val="00276ED5"/>
    <w:rsid w:val="00294C5F"/>
    <w:rsid w:val="002C20AF"/>
    <w:rsid w:val="00333344"/>
    <w:rsid w:val="0034483F"/>
    <w:rsid w:val="003818EA"/>
    <w:rsid w:val="00390013"/>
    <w:rsid w:val="003C1793"/>
    <w:rsid w:val="003D3F56"/>
    <w:rsid w:val="003F0C90"/>
    <w:rsid w:val="003F5255"/>
    <w:rsid w:val="00405A30"/>
    <w:rsid w:val="00405ED0"/>
    <w:rsid w:val="00416230"/>
    <w:rsid w:val="00447BA5"/>
    <w:rsid w:val="00452A72"/>
    <w:rsid w:val="0046034A"/>
    <w:rsid w:val="004810CB"/>
    <w:rsid w:val="00495A80"/>
    <w:rsid w:val="00505CD5"/>
    <w:rsid w:val="00506EBE"/>
    <w:rsid w:val="00562D8F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93F83"/>
    <w:rsid w:val="007C12AB"/>
    <w:rsid w:val="007C24D6"/>
    <w:rsid w:val="007D328C"/>
    <w:rsid w:val="00826BC8"/>
    <w:rsid w:val="0083032F"/>
    <w:rsid w:val="00881C3B"/>
    <w:rsid w:val="008919A4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4672"/>
    <w:rsid w:val="00AA6839"/>
    <w:rsid w:val="00AC3B68"/>
    <w:rsid w:val="00AE2D90"/>
    <w:rsid w:val="00AF2270"/>
    <w:rsid w:val="00B04BA1"/>
    <w:rsid w:val="00B16184"/>
    <w:rsid w:val="00B40EDD"/>
    <w:rsid w:val="00B41D2A"/>
    <w:rsid w:val="00B83DB4"/>
    <w:rsid w:val="00BA51E7"/>
    <w:rsid w:val="00BC3D97"/>
    <w:rsid w:val="00C146E4"/>
    <w:rsid w:val="00C45E2D"/>
    <w:rsid w:val="00C712BD"/>
    <w:rsid w:val="00C81A5B"/>
    <w:rsid w:val="00CB3806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DB5F80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26D99F-6112-4939-91B7-1188DD70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1E51-C49E-4AC8-8D42-6CABECAE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ΣΓΤΚΣ - Διακοσμητική</cp:lastModifiedBy>
  <cp:revision>6</cp:revision>
  <cp:lastPrinted>2018-11-09T10:19:00Z</cp:lastPrinted>
  <dcterms:created xsi:type="dcterms:W3CDTF">2018-05-07T10:06:00Z</dcterms:created>
  <dcterms:modified xsi:type="dcterms:W3CDTF">2018-11-09T10:27:00Z</dcterms:modified>
</cp:coreProperties>
</file>